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0D5E1C" w:rsidRDefault="000D5E1C" w:rsidP="000D5E1C">
      <w:pPr>
        <w:jc w:val="center"/>
      </w:pPr>
      <w:bookmarkStart w:id="0" w:name="_GoBack"/>
      <w:bookmarkEnd w:id="0"/>
      <w:r w:rsidRPr="000D5E1C">
        <w:t>Российская Федерация</w:t>
      </w:r>
    </w:p>
    <w:p w:rsidR="000D5E1C" w:rsidRPr="000D5E1C" w:rsidRDefault="000D5E1C" w:rsidP="000D5E1C">
      <w:pPr>
        <w:jc w:val="center"/>
      </w:pPr>
      <w:r w:rsidRPr="000D5E1C">
        <w:t>Республика Хакасия</w:t>
      </w:r>
    </w:p>
    <w:p w:rsidR="000D5E1C" w:rsidRPr="000D5E1C" w:rsidRDefault="000D5E1C" w:rsidP="000D5E1C">
      <w:pPr>
        <w:jc w:val="center"/>
      </w:pPr>
      <w:r w:rsidRPr="000D5E1C">
        <w:t>Алтайский район</w:t>
      </w:r>
    </w:p>
    <w:p w:rsidR="000D5E1C" w:rsidRPr="000D5E1C" w:rsidRDefault="000D5E1C" w:rsidP="000D5E1C">
      <w:pPr>
        <w:jc w:val="center"/>
      </w:pPr>
      <w:r w:rsidRPr="000D5E1C">
        <w:t>Администрация Белоярского  сельсовета</w:t>
      </w:r>
    </w:p>
    <w:p w:rsidR="000D5E1C" w:rsidRPr="000D5E1C" w:rsidRDefault="000D5E1C" w:rsidP="000D5E1C">
      <w:pPr>
        <w:jc w:val="center"/>
      </w:pPr>
    </w:p>
    <w:p w:rsidR="000D5E1C" w:rsidRDefault="000D5E1C" w:rsidP="000D5E1C">
      <w:pPr>
        <w:jc w:val="center"/>
      </w:pPr>
      <w:r w:rsidRPr="000D5E1C">
        <w:t>ПОСТАНОВЛЕНИЕ</w:t>
      </w:r>
    </w:p>
    <w:p w:rsidR="009E66E0" w:rsidRPr="000D5E1C" w:rsidRDefault="009E66E0" w:rsidP="000D5E1C">
      <w:pPr>
        <w:jc w:val="center"/>
      </w:pPr>
    </w:p>
    <w:p w:rsidR="000D5E1C" w:rsidRPr="009E66E0" w:rsidRDefault="000D5E1C" w:rsidP="000D5E1C">
      <w:pPr>
        <w:tabs>
          <w:tab w:val="center" w:pos="4677"/>
        </w:tabs>
      </w:pPr>
      <w:r w:rsidRPr="009E66E0">
        <w:t xml:space="preserve"> «</w:t>
      </w:r>
      <w:r w:rsidR="0086427B">
        <w:t>09</w:t>
      </w:r>
      <w:r w:rsidRPr="009E66E0">
        <w:t xml:space="preserve">» </w:t>
      </w:r>
      <w:r w:rsidR="00590E19">
        <w:t xml:space="preserve">августа </w:t>
      </w:r>
      <w:r w:rsidRPr="009E66E0">
        <w:t xml:space="preserve">2017  г.                                                                                              № </w:t>
      </w:r>
      <w:r w:rsidR="0086427B">
        <w:t>296</w:t>
      </w:r>
      <w:r w:rsidRPr="009E66E0">
        <w:t xml:space="preserve">       </w:t>
      </w:r>
    </w:p>
    <w:p w:rsidR="000D5E1C" w:rsidRPr="009E66E0" w:rsidRDefault="000D5E1C" w:rsidP="000D5E1C">
      <w:pPr>
        <w:tabs>
          <w:tab w:val="center" w:pos="4677"/>
        </w:tabs>
        <w:jc w:val="center"/>
      </w:pPr>
      <w:r w:rsidRPr="009E66E0">
        <w:t>с. Белый Яр</w:t>
      </w:r>
    </w:p>
    <w:p w:rsidR="000D5E1C" w:rsidRPr="009E66E0" w:rsidRDefault="000D5E1C" w:rsidP="000D5E1C">
      <w:pPr>
        <w:tabs>
          <w:tab w:val="center" w:pos="4677"/>
        </w:tabs>
        <w:jc w:val="center"/>
      </w:pPr>
    </w:p>
    <w:p w:rsidR="00647EDA" w:rsidRPr="009E66E0" w:rsidRDefault="00647EDA" w:rsidP="006E15E5">
      <w:pPr>
        <w:pStyle w:val="Default"/>
        <w:ind w:right="4535"/>
        <w:jc w:val="both"/>
        <w:rPr>
          <w:sz w:val="26"/>
          <w:szCs w:val="26"/>
        </w:rPr>
      </w:pPr>
      <w:proofErr w:type="gramStart"/>
      <w:r w:rsidRPr="009E66E0">
        <w:rPr>
          <w:sz w:val="26"/>
          <w:szCs w:val="26"/>
        </w:rPr>
        <w:t>О</w:t>
      </w:r>
      <w:r w:rsidR="003254E3">
        <w:rPr>
          <w:sz w:val="26"/>
          <w:szCs w:val="26"/>
        </w:rPr>
        <w:t xml:space="preserve">б утверждении </w:t>
      </w:r>
      <w:r w:rsidR="00970969">
        <w:rPr>
          <w:sz w:val="26"/>
          <w:szCs w:val="26"/>
        </w:rPr>
        <w:t>П</w:t>
      </w:r>
      <w:r w:rsidR="003254E3" w:rsidRPr="003254E3">
        <w:rPr>
          <w:sz w:val="26"/>
          <w:szCs w:val="26"/>
        </w:rPr>
        <w:t>орядк</w:t>
      </w:r>
      <w:r w:rsidR="00970969">
        <w:rPr>
          <w:sz w:val="26"/>
          <w:szCs w:val="26"/>
        </w:rPr>
        <w:t>а</w:t>
      </w:r>
      <w:r w:rsidR="003254E3" w:rsidRPr="003254E3">
        <w:rPr>
          <w:sz w:val="26"/>
          <w:szCs w:val="26"/>
        </w:rPr>
        <w:t xml:space="preserve"> формирования, ведения и обязательного опубликования Перечня муниципального имущества</w:t>
      </w:r>
      <w:r w:rsidR="006E15E5">
        <w:rPr>
          <w:sz w:val="26"/>
          <w:szCs w:val="26"/>
        </w:rPr>
        <w:t xml:space="preserve"> муниципального образования Белоярский сельсовет</w:t>
      </w:r>
      <w:r w:rsidR="003254E3" w:rsidRPr="003254E3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</w:t>
      </w:r>
      <w:r w:rsidR="003254E3">
        <w:rPr>
          <w:sz w:val="26"/>
          <w:szCs w:val="26"/>
        </w:rPr>
        <w:t xml:space="preserve">(или) в </w:t>
      </w:r>
      <w:r w:rsidR="003254E3" w:rsidRPr="003254E3">
        <w:rPr>
          <w:sz w:val="26"/>
          <w:szCs w:val="26"/>
        </w:rPr>
        <w:t>пользование</w:t>
      </w:r>
      <w:r w:rsidR="003254E3">
        <w:rPr>
          <w:sz w:val="26"/>
          <w:szCs w:val="26"/>
        </w:rPr>
        <w:t xml:space="preserve"> на долгосрочной основе</w:t>
      </w:r>
      <w:r w:rsidR="003254E3" w:rsidRPr="003254E3">
        <w:rPr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0E19">
        <w:rPr>
          <w:sz w:val="26"/>
          <w:szCs w:val="26"/>
        </w:rPr>
        <w:t xml:space="preserve"> </w:t>
      </w:r>
      <w:proofErr w:type="gramEnd"/>
    </w:p>
    <w:p w:rsidR="008739B9" w:rsidRPr="008739B9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со</w:t>
      </w:r>
      <w:r w:rsidRPr="008739B9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6" w:history="1">
        <w:r w:rsidRPr="008739B9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статьями 11</w:t>
        </w:r>
      </w:hyperlink>
      <w:r w:rsidRPr="008739B9">
        <w:rPr>
          <w:rFonts w:ascii="Times New Roman CYR" w:hAnsi="Times New Roman CYR" w:cs="Times New Roman CYR"/>
          <w:sz w:val="26"/>
          <w:szCs w:val="26"/>
        </w:rPr>
        <w:t xml:space="preserve">, </w:t>
      </w:r>
      <w:hyperlink r:id="rId7" w:history="1">
        <w:r w:rsidRPr="008739B9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8739B9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 w:rsidRPr="008739B9">
        <w:rPr>
          <w:rFonts w:ascii="Times New Roman CYR" w:hAnsi="Times New Roman CYR" w:cs="Times New Roman CYR"/>
          <w:sz w:val="26"/>
          <w:szCs w:val="26"/>
        </w:rPr>
        <w:t xml:space="preserve"> 209-ФЗ </w:t>
      </w:r>
      <w:r>
        <w:rPr>
          <w:rFonts w:ascii="Times New Roman CYR" w:hAnsi="Times New Roman CYR" w:cs="Times New Roman CYR"/>
          <w:sz w:val="26"/>
          <w:szCs w:val="26"/>
        </w:rPr>
        <w:t>«</w:t>
      </w:r>
      <w:r w:rsidRPr="008739B9">
        <w:rPr>
          <w:rFonts w:ascii="Times New Roman CYR" w:hAnsi="Times New Roman CYR" w:cs="Times New Roman CYR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8739B9"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 xml:space="preserve">руководствуясь </w:t>
      </w:r>
      <w:r w:rsidRPr="008739B9">
        <w:rPr>
          <w:rFonts w:ascii="Times New Roman CYR" w:hAnsi="Times New Roman CYR" w:cs="Times New Roman CYR"/>
          <w:sz w:val="26"/>
          <w:szCs w:val="26"/>
        </w:rPr>
        <w:t>Устав</w:t>
      </w:r>
      <w:r>
        <w:rPr>
          <w:rFonts w:ascii="Times New Roman CYR" w:hAnsi="Times New Roman CYR" w:cs="Times New Roman CYR"/>
          <w:sz w:val="26"/>
          <w:szCs w:val="26"/>
        </w:rPr>
        <w:t>ом</w:t>
      </w:r>
      <w:r w:rsidRPr="008739B9">
        <w:rPr>
          <w:rFonts w:ascii="Times New Roman CYR" w:hAnsi="Times New Roman CYR" w:cs="Times New Roman CYR"/>
          <w:sz w:val="26"/>
          <w:szCs w:val="26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6"/>
          <w:szCs w:val="26"/>
        </w:rPr>
        <w:t xml:space="preserve"> Белоярский сельсовет, Администрация Белоярского сельсовета, </w:t>
      </w:r>
    </w:p>
    <w:p w:rsidR="00647EDA" w:rsidRPr="009E66E0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color w:val="000000"/>
          <w:sz w:val="26"/>
          <w:szCs w:val="26"/>
        </w:rPr>
      </w:pPr>
      <w:r w:rsidRPr="009E66E0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9E66E0">
        <w:rPr>
          <w:bCs/>
          <w:color w:val="000000"/>
          <w:sz w:val="26"/>
          <w:szCs w:val="26"/>
        </w:rPr>
        <w:t>:</w:t>
      </w:r>
    </w:p>
    <w:p w:rsidR="004E0DF9" w:rsidRPr="009E66E0" w:rsidRDefault="004E0DF9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  <w:sz w:val="26"/>
          <w:szCs w:val="26"/>
        </w:rPr>
      </w:pPr>
    </w:p>
    <w:p w:rsidR="008739B9" w:rsidRPr="008739B9" w:rsidRDefault="008739B9" w:rsidP="008739B9">
      <w:pPr>
        <w:pStyle w:val="Default"/>
        <w:numPr>
          <w:ilvl w:val="0"/>
          <w:numId w:val="11"/>
        </w:numPr>
        <w:ind w:left="0" w:firstLine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Утвердить </w:t>
      </w:r>
      <w:r w:rsidR="00970969">
        <w:rPr>
          <w:color w:val="auto"/>
          <w:sz w:val="26"/>
          <w:szCs w:val="26"/>
        </w:rPr>
        <w:t>П</w:t>
      </w:r>
      <w:r w:rsidRPr="008739B9">
        <w:rPr>
          <w:sz w:val="26"/>
          <w:szCs w:val="26"/>
        </w:rPr>
        <w:t>оряд</w:t>
      </w:r>
      <w:r w:rsidR="00970969">
        <w:rPr>
          <w:sz w:val="26"/>
          <w:szCs w:val="26"/>
        </w:rPr>
        <w:t>о</w:t>
      </w:r>
      <w:r w:rsidRPr="008739B9">
        <w:rPr>
          <w:sz w:val="26"/>
          <w:szCs w:val="26"/>
        </w:rPr>
        <w:t>к формирования, ведения и обязательного опубликования Перечня муниципального имущества</w:t>
      </w:r>
      <w:r w:rsidR="006E15E5" w:rsidRPr="006E15E5">
        <w:rPr>
          <w:color w:val="auto"/>
          <w:sz w:val="26"/>
          <w:szCs w:val="26"/>
        </w:rPr>
        <w:t xml:space="preserve"> </w:t>
      </w:r>
      <w:r w:rsidR="006E15E5" w:rsidRPr="006E15E5">
        <w:rPr>
          <w:sz w:val="26"/>
          <w:szCs w:val="26"/>
        </w:rPr>
        <w:t>муниципального образования Белоярский сельсовет</w:t>
      </w:r>
      <w:r w:rsidRPr="008739B9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6"/>
          <w:szCs w:val="26"/>
        </w:rPr>
        <w:t xml:space="preserve">(Приложение). </w:t>
      </w:r>
      <w:proofErr w:type="gramEnd"/>
    </w:p>
    <w:p w:rsidR="00F83F30" w:rsidRPr="008739B9" w:rsidRDefault="008739B9" w:rsidP="004E0DF9">
      <w:pPr>
        <w:pStyle w:val="Default"/>
        <w:numPr>
          <w:ilvl w:val="0"/>
          <w:numId w:val="11"/>
        </w:numPr>
        <w:ind w:left="0" w:firstLine="425"/>
        <w:jc w:val="both"/>
        <w:rPr>
          <w:sz w:val="26"/>
          <w:szCs w:val="26"/>
        </w:rPr>
      </w:pPr>
      <w:r w:rsidRPr="008739B9">
        <w:rPr>
          <w:sz w:val="26"/>
          <w:szCs w:val="26"/>
        </w:rPr>
        <w:t xml:space="preserve"> </w:t>
      </w:r>
      <w:r w:rsidR="00F83F30" w:rsidRPr="008739B9">
        <w:rPr>
          <w:sz w:val="26"/>
          <w:szCs w:val="26"/>
        </w:rPr>
        <w:t xml:space="preserve">Настоящее постановление вступает в силу со дня его подписания. </w:t>
      </w:r>
    </w:p>
    <w:p w:rsidR="00F83F30" w:rsidRPr="009E66E0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proofErr w:type="gramStart"/>
      <w:r w:rsidRPr="009E66E0">
        <w:rPr>
          <w:sz w:val="26"/>
          <w:szCs w:val="26"/>
        </w:rPr>
        <w:t>Контроль за</w:t>
      </w:r>
      <w:proofErr w:type="gramEnd"/>
      <w:r w:rsidRPr="009E66E0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83F30" w:rsidRPr="009E66E0" w:rsidRDefault="00F83F30" w:rsidP="00F83F30">
      <w:pPr>
        <w:pStyle w:val="a7"/>
        <w:rPr>
          <w:sz w:val="26"/>
          <w:szCs w:val="26"/>
        </w:rPr>
      </w:pPr>
    </w:p>
    <w:p w:rsidR="00647EDA" w:rsidRPr="009E66E0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9E66E0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9E66E0" w:rsidRDefault="009E66E0" w:rsidP="004E0DF9">
      <w:pPr>
        <w:pStyle w:val="a7"/>
        <w:ind w:firstLine="425"/>
        <w:rPr>
          <w:sz w:val="26"/>
          <w:szCs w:val="26"/>
        </w:rPr>
      </w:pPr>
      <w:r w:rsidRPr="009E66E0">
        <w:rPr>
          <w:sz w:val="26"/>
          <w:szCs w:val="26"/>
        </w:rPr>
        <w:t>Вр. и.</w:t>
      </w:r>
      <w:r w:rsidR="00F83F30" w:rsidRPr="009E66E0">
        <w:rPr>
          <w:sz w:val="26"/>
          <w:szCs w:val="26"/>
        </w:rPr>
        <w:t xml:space="preserve"> о. главы</w:t>
      </w:r>
    </w:p>
    <w:p w:rsidR="00647EDA" w:rsidRPr="009E66E0" w:rsidRDefault="00F83F30" w:rsidP="00F83F30">
      <w:pPr>
        <w:pStyle w:val="a7"/>
        <w:ind w:firstLine="425"/>
        <w:rPr>
          <w:rFonts w:ascii="Times New Roman CYR" w:hAnsi="Times New Roman CYR" w:cs="Times New Roman CYR"/>
          <w:sz w:val="26"/>
          <w:szCs w:val="26"/>
        </w:rPr>
      </w:pPr>
      <w:r w:rsidRPr="009E66E0">
        <w:rPr>
          <w:sz w:val="26"/>
          <w:szCs w:val="26"/>
        </w:rPr>
        <w:t xml:space="preserve">Белоярского сельсовета                                                                        </w:t>
      </w:r>
      <w:r w:rsidR="009E66E0" w:rsidRPr="009E66E0">
        <w:rPr>
          <w:sz w:val="26"/>
          <w:szCs w:val="26"/>
        </w:rPr>
        <w:t xml:space="preserve">А. К. </w:t>
      </w:r>
      <w:proofErr w:type="gramStart"/>
      <w:r w:rsidR="009E66E0" w:rsidRPr="009E66E0">
        <w:rPr>
          <w:sz w:val="26"/>
          <w:szCs w:val="26"/>
        </w:rPr>
        <w:t>Голубев</w:t>
      </w:r>
      <w:proofErr w:type="gramEnd"/>
    </w:p>
    <w:p w:rsidR="00764C68" w:rsidRDefault="00764C68" w:rsidP="00764C68">
      <w:pPr>
        <w:pStyle w:val="Default"/>
        <w:ind w:firstLine="4820"/>
        <w:jc w:val="both"/>
        <w:rPr>
          <w:sz w:val="26"/>
          <w:szCs w:val="26"/>
        </w:rPr>
      </w:pPr>
      <w:r w:rsidRPr="00764C6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764C68">
        <w:rPr>
          <w:sz w:val="26"/>
          <w:szCs w:val="26"/>
        </w:rPr>
        <w:t xml:space="preserve"> Постановлению </w:t>
      </w:r>
    </w:p>
    <w:p w:rsidR="00764C68" w:rsidRDefault="00764C68" w:rsidP="00764C68">
      <w:pPr>
        <w:pStyle w:val="Default"/>
        <w:ind w:firstLine="4820"/>
        <w:jc w:val="both"/>
        <w:rPr>
          <w:sz w:val="26"/>
          <w:szCs w:val="26"/>
        </w:rPr>
      </w:pPr>
      <w:r w:rsidRPr="00764C68">
        <w:rPr>
          <w:sz w:val="26"/>
          <w:szCs w:val="26"/>
        </w:rPr>
        <w:t xml:space="preserve">Администрации Белоярского сельсовета </w:t>
      </w:r>
    </w:p>
    <w:p w:rsidR="00764C68" w:rsidRDefault="00764C68" w:rsidP="00764C68">
      <w:pPr>
        <w:pStyle w:val="Default"/>
        <w:ind w:firstLine="4820"/>
        <w:jc w:val="both"/>
        <w:rPr>
          <w:sz w:val="26"/>
          <w:szCs w:val="26"/>
        </w:rPr>
      </w:pPr>
      <w:r w:rsidRPr="00764C68">
        <w:rPr>
          <w:sz w:val="26"/>
          <w:szCs w:val="26"/>
        </w:rPr>
        <w:t>от «_____» августа 2017 г. № ___</w:t>
      </w:r>
    </w:p>
    <w:p w:rsidR="00764C68" w:rsidRDefault="00764C68" w:rsidP="00764C68">
      <w:pPr>
        <w:pStyle w:val="Default"/>
        <w:ind w:firstLine="4820"/>
        <w:jc w:val="both"/>
        <w:rPr>
          <w:sz w:val="26"/>
          <w:szCs w:val="26"/>
        </w:rPr>
      </w:pPr>
    </w:p>
    <w:p w:rsidR="00647EDA" w:rsidRPr="009E66E0" w:rsidRDefault="00647EDA" w:rsidP="005117AF">
      <w:pPr>
        <w:pStyle w:val="Default"/>
        <w:jc w:val="right"/>
        <w:rPr>
          <w:b/>
          <w:sz w:val="26"/>
          <w:szCs w:val="26"/>
        </w:rPr>
      </w:pPr>
    </w:p>
    <w:p w:rsidR="00970969" w:rsidRDefault="00970969" w:rsidP="00764C6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64C68" w:rsidRPr="001E26A0">
        <w:rPr>
          <w:sz w:val="26"/>
          <w:szCs w:val="26"/>
        </w:rPr>
        <w:t>оряд</w:t>
      </w:r>
      <w:r>
        <w:rPr>
          <w:sz w:val="26"/>
          <w:szCs w:val="26"/>
        </w:rPr>
        <w:t>о</w:t>
      </w:r>
      <w:r w:rsidR="00764C68" w:rsidRPr="001E26A0">
        <w:rPr>
          <w:sz w:val="26"/>
          <w:szCs w:val="26"/>
        </w:rPr>
        <w:t>к</w:t>
      </w:r>
    </w:p>
    <w:p w:rsidR="00647EDA" w:rsidRDefault="00B92310" w:rsidP="00970969">
      <w:pPr>
        <w:pStyle w:val="Default"/>
        <w:ind w:firstLine="426"/>
        <w:jc w:val="center"/>
        <w:rPr>
          <w:sz w:val="26"/>
          <w:szCs w:val="26"/>
        </w:rPr>
      </w:pPr>
      <w:proofErr w:type="gramStart"/>
      <w:r w:rsidRPr="00B92310">
        <w:rPr>
          <w:sz w:val="26"/>
          <w:szCs w:val="26"/>
        </w:rPr>
        <w:t>формирования, ведения и обязательного опубликования Перечня муниципального имущества</w:t>
      </w:r>
      <w:r w:rsidR="006E15E5" w:rsidRPr="006E15E5">
        <w:rPr>
          <w:color w:val="auto"/>
          <w:sz w:val="26"/>
          <w:szCs w:val="26"/>
        </w:rPr>
        <w:t xml:space="preserve"> </w:t>
      </w:r>
      <w:r w:rsidR="006E15E5" w:rsidRPr="006E15E5">
        <w:rPr>
          <w:sz w:val="26"/>
          <w:szCs w:val="26"/>
        </w:rPr>
        <w:t>муниципального образования Белоярский сельсовет</w:t>
      </w:r>
      <w:r w:rsidRPr="00B92310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4C68" w:rsidRPr="001E26A0">
        <w:rPr>
          <w:sz w:val="26"/>
          <w:szCs w:val="26"/>
        </w:rPr>
        <w:t xml:space="preserve"> </w:t>
      </w:r>
      <w:proofErr w:type="gramEnd"/>
    </w:p>
    <w:p w:rsidR="001E26A0" w:rsidRDefault="001E26A0" w:rsidP="00764C68">
      <w:pPr>
        <w:pStyle w:val="Default"/>
        <w:jc w:val="center"/>
        <w:rPr>
          <w:sz w:val="26"/>
          <w:szCs w:val="26"/>
        </w:rPr>
      </w:pPr>
    </w:p>
    <w:p w:rsidR="00970969" w:rsidRDefault="00970969" w:rsidP="00970969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>
        <w:rPr>
          <w:rFonts w:eastAsia="Calibri"/>
        </w:rPr>
        <w:t>1. Общие положения</w:t>
      </w:r>
    </w:p>
    <w:p w:rsidR="00970969" w:rsidRDefault="00970969" w:rsidP="00970969">
      <w:pPr>
        <w:autoSpaceDE w:val="0"/>
        <w:autoSpaceDN w:val="0"/>
        <w:adjustRightInd w:val="0"/>
        <w:jc w:val="both"/>
        <w:rPr>
          <w:rFonts w:eastAsia="Calibri"/>
        </w:rPr>
      </w:pP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Порядок </w:t>
      </w:r>
      <w:r w:rsidR="00B92310" w:rsidRPr="00B92310">
        <w:rPr>
          <w:rFonts w:eastAsia="Calibri"/>
        </w:rPr>
        <w:t>формирования, ведения и обязательного опубликования Перечня муниципального имущества</w:t>
      </w:r>
      <w:r w:rsidR="006E15E5" w:rsidRPr="006E15E5">
        <w:t xml:space="preserve"> </w:t>
      </w:r>
      <w:r w:rsidR="006E15E5" w:rsidRPr="006E15E5">
        <w:rPr>
          <w:rFonts w:eastAsia="Calibri"/>
        </w:rPr>
        <w:t>муниципального образования Белоярский сельсовет</w:t>
      </w:r>
      <w:r w:rsidR="00B92310" w:rsidRPr="00B92310">
        <w:rPr>
          <w:rFonts w:eastAsia="Calibri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92310">
        <w:rPr>
          <w:rFonts w:eastAsia="Calibri"/>
        </w:rPr>
        <w:t xml:space="preserve"> </w:t>
      </w:r>
      <w:r>
        <w:rPr>
          <w:rFonts w:eastAsia="Calibri"/>
        </w:rPr>
        <w:t>(далее - Порядок), устанавливает правила формирования, ведения</w:t>
      </w:r>
      <w:proofErr w:type="gramEnd"/>
      <w:r>
        <w:rPr>
          <w:rFonts w:eastAsia="Calibri"/>
        </w:rPr>
        <w:t xml:space="preserve"> (</w:t>
      </w:r>
      <w:proofErr w:type="gramStart"/>
      <w:r>
        <w:rPr>
          <w:rFonts w:eastAsia="Calibri"/>
        </w:rPr>
        <w:t>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имущества).</w:t>
      </w:r>
      <w:proofErr w:type="gramEnd"/>
    </w:p>
    <w:p w:rsidR="00970969" w:rsidRDefault="00970969" w:rsidP="00970969">
      <w:pPr>
        <w:autoSpaceDE w:val="0"/>
        <w:autoSpaceDN w:val="0"/>
        <w:adjustRightInd w:val="0"/>
        <w:jc w:val="both"/>
        <w:rPr>
          <w:rFonts w:eastAsia="Calibri"/>
        </w:rPr>
      </w:pP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970969" w:rsidRDefault="00970969" w:rsidP="00970969">
      <w:pPr>
        <w:autoSpaceDE w:val="0"/>
        <w:autoSpaceDN w:val="0"/>
        <w:adjustRightInd w:val="0"/>
        <w:jc w:val="both"/>
        <w:rPr>
          <w:rFonts w:eastAsia="Calibri"/>
        </w:rPr>
      </w:pP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2.1. Перечень имущества формируется в целях предоставления недвижимого имущества, принадлежащего на праве собственности муниципальному образованию Белоярский сельсовет (далее - недвижимое имущество), во владение и (или)</w:t>
      </w:r>
      <w:r w:rsidR="00C111E5">
        <w:rPr>
          <w:rFonts w:eastAsia="Calibri"/>
        </w:rPr>
        <w:t xml:space="preserve"> в</w:t>
      </w:r>
      <w:r>
        <w:rPr>
          <w:rFonts w:eastAsia="Calibri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2.2. Под недвижимым имуществом, включенным в перечень, понимаются объекты недвижимости нежилого назначения (за исключением земельных участков), принадлежащие на праве собственности </w:t>
      </w:r>
      <w:r w:rsidR="00C111E5">
        <w:rPr>
          <w:rFonts w:eastAsia="Calibri"/>
        </w:rPr>
        <w:t>муниципальному образованию Белоярский сельсовет</w:t>
      </w:r>
      <w:r>
        <w:rPr>
          <w:rFonts w:eastAsia="Calibri"/>
        </w:rPr>
        <w:t>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2.3. Распоряжение недвижимым имуществом, включенным в перечни, осуществляется в соответствии с законодательством Российской Федерации.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2.4. Формирование и ведение перечня основывается на следующих основных принципах: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достоверности данных и легитимности источников информации, используемых для ведения перечня;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возможности оперативного доступа к сведениям перечня;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ежегодной актуализации перечня до 1 ноября текущего года.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2.5. Перечень, а также решения о внесении в него изменений утверждаются </w:t>
      </w:r>
      <w:r w:rsidR="00C111E5">
        <w:rPr>
          <w:rFonts w:eastAsia="Calibri"/>
        </w:rPr>
        <w:t>Постановлением Администрации Алтайского района</w:t>
      </w:r>
      <w:r>
        <w:rPr>
          <w:rFonts w:eastAsia="Calibri"/>
        </w:rPr>
        <w:t xml:space="preserve"> в течение трех рабочих дней.</w:t>
      </w:r>
    </w:p>
    <w:p w:rsidR="00970969" w:rsidRDefault="00C111E5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2.6. </w:t>
      </w:r>
      <w:r w:rsidR="00970969">
        <w:rPr>
          <w:rFonts w:eastAsia="Calibri"/>
        </w:rPr>
        <w:t xml:space="preserve">Ведение перечня осуществляется </w:t>
      </w:r>
      <w:r>
        <w:rPr>
          <w:rFonts w:eastAsia="Calibri"/>
        </w:rPr>
        <w:t xml:space="preserve">Администрацией Белоярского сельсовета. </w:t>
      </w:r>
    </w:p>
    <w:p w:rsidR="00047DB8" w:rsidRPr="00047DB8" w:rsidRDefault="00970969" w:rsidP="00047D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2.7. </w:t>
      </w:r>
      <w:proofErr w:type="gramStart"/>
      <w:r w:rsidR="00047DB8" w:rsidRPr="00047DB8">
        <w:rPr>
          <w:rFonts w:eastAsia="Calibri"/>
        </w:rPr>
        <w:t>Сведения о недвижимом имуществе вносятся в перечень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970969" w:rsidRDefault="00047DB8" w:rsidP="00047D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47DB8">
        <w:rPr>
          <w:rFonts w:eastAsia="Calibri"/>
        </w:rPr>
        <w:t xml:space="preserve"> 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>
        <w:rPr>
          <w:rFonts w:eastAsia="Calibri"/>
        </w:rPr>
        <w:t>3. Порядок формирования, ведения и опубликования перечня</w:t>
      </w:r>
    </w:p>
    <w:p w:rsidR="00970969" w:rsidRDefault="00970969" w:rsidP="00970969">
      <w:pPr>
        <w:autoSpaceDE w:val="0"/>
        <w:autoSpaceDN w:val="0"/>
        <w:adjustRightInd w:val="0"/>
        <w:jc w:val="both"/>
        <w:rPr>
          <w:rFonts w:eastAsia="Calibri"/>
        </w:rPr>
      </w:pP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 Порядок формирования, ведения и опубликования Перечня имущества: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21"/>
      <w:bookmarkEnd w:id="1"/>
      <w:r>
        <w:rPr>
          <w:rFonts w:eastAsia="Calibri"/>
        </w:rPr>
        <w:t>3.1.1. В Перечень имущества вносятся сведения о недвижимом имуществе, соответствующем следующим критериям: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3.1.1.1. Недвижимое имущество свободно от прав третьих лиц.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3.1.1.2. Недвижимое имущество не ограничено в обороте.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3.1.1.3. Недвижимое имущество не является объектом религиозного назначения.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3.1.1.4. Недвижимое имущество не является объектом незавершенного строительства.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3.1.1.5. В отношении недвижимого имущества не принято решение о предоставлении его третьим лицам.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3.1.1.6. Недвижимое имущество не включено в прогнозный план (программу) приватизации муниципального имущества муниципального образования </w:t>
      </w:r>
      <w:r w:rsidR="00C111E5">
        <w:rPr>
          <w:rFonts w:eastAsia="Calibri"/>
        </w:rPr>
        <w:t>Белоярский сельсовет</w:t>
      </w:r>
      <w:r>
        <w:rPr>
          <w:rFonts w:eastAsia="Calibri"/>
        </w:rPr>
        <w:t>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3.1.1.7. Недвижимое имущество не признано аварийным в установленном порядке и подлежащим сносу или реконструкции.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3.1.2. Основания исключения муниципального имущества из Перечня имущества: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3.1.2.1. В отношении недвижимого имущества принято решение о его использовании для муниципальных нужд либо для иных целей.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3.1.2.2. Прекращение в установленном порядке права собственности </w:t>
      </w:r>
      <w:r w:rsidR="00C111E5">
        <w:rPr>
          <w:rFonts w:eastAsia="Calibri"/>
        </w:rPr>
        <w:t>муниципального образования Белоярский сельсовет</w:t>
      </w:r>
      <w:r>
        <w:rPr>
          <w:rFonts w:eastAsia="Calibri"/>
        </w:rPr>
        <w:t xml:space="preserve"> на недвижимое имущество.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3.1.2.3. Отсутствие в течение двух лет со дня включения сведений о недвижимом имуществе в Перечень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предпринимательства: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3.1.2.3.1. Заявок на участие в аукционе (конкурсе) на право заключения договора, предусматривающего переход прав владения и (или) пользования.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3.1.2.3.2. Заявлений о предоставлении недвижимого имущества, в отношении которого заключение договора, предусматривающего переход прав владения и (или) пользования, может быть осуществлено без проведения аукциона (конкурса) в случаях, предусмотренных Федеральным </w:t>
      </w:r>
      <w:hyperlink r:id="rId8" w:history="1">
        <w:r w:rsidRPr="00047DB8">
          <w:rPr>
            <w:rFonts w:eastAsia="Calibri"/>
          </w:rPr>
          <w:t>законом</w:t>
        </w:r>
      </w:hyperlink>
      <w:r>
        <w:rPr>
          <w:rFonts w:eastAsia="Calibri"/>
        </w:rPr>
        <w:t xml:space="preserve"> от 26 июля 2006 г. </w:t>
      </w:r>
      <w:r w:rsidR="00C111E5">
        <w:rPr>
          <w:rFonts w:eastAsia="Calibri"/>
        </w:rPr>
        <w:t>№</w:t>
      </w:r>
      <w:r>
        <w:rPr>
          <w:rFonts w:eastAsia="Calibri"/>
        </w:rPr>
        <w:t xml:space="preserve"> 135-ФЗ </w:t>
      </w:r>
      <w:r w:rsidR="00C111E5">
        <w:rPr>
          <w:rFonts w:eastAsia="Calibri"/>
        </w:rPr>
        <w:t>«</w:t>
      </w:r>
      <w:r>
        <w:rPr>
          <w:rFonts w:eastAsia="Calibri"/>
        </w:rPr>
        <w:t>О защите конкуренции</w:t>
      </w:r>
      <w:r w:rsidR="00C111E5">
        <w:rPr>
          <w:rFonts w:eastAsia="Calibri"/>
        </w:rPr>
        <w:t>»</w:t>
      </w:r>
      <w:r>
        <w:rPr>
          <w:rFonts w:eastAsia="Calibri"/>
        </w:rPr>
        <w:t>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3.1.2.4. Недвижимое имущество не соответствует критериям, указанным в </w:t>
      </w:r>
      <w:hyperlink w:anchor="Par21" w:history="1">
        <w:r w:rsidRPr="00C111E5">
          <w:rPr>
            <w:rFonts w:eastAsia="Calibri"/>
          </w:rPr>
          <w:t>пункте 3.1.1</w:t>
        </w:r>
      </w:hyperlink>
      <w:r w:rsidRPr="00C111E5">
        <w:rPr>
          <w:rFonts w:eastAsia="Calibri"/>
        </w:rPr>
        <w:t xml:space="preserve"> </w:t>
      </w:r>
      <w:r>
        <w:rPr>
          <w:rFonts w:eastAsia="Calibri"/>
        </w:rPr>
        <w:t>настоящего Порядка.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3.1.3. Перечень имущества и все внесенные в него изменения подлежат: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3.1.3.1. Обязательному опубликованию в средствах массовой информации - в течение 10 рабочих дней со дня утверждения.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3.1.3.2. Опубликованию на официальном сайте </w:t>
      </w:r>
      <w:r w:rsidR="00C111E5">
        <w:rPr>
          <w:rFonts w:eastAsia="Calibri"/>
        </w:rPr>
        <w:t xml:space="preserve">муниципального образования Белоярский сельсовет </w:t>
      </w:r>
      <w:r>
        <w:rPr>
          <w:rFonts w:eastAsia="Calibri"/>
        </w:rPr>
        <w:t>в информационно-телекоммуникационной сети Интернет - в течение трех рабочих дней со дня утверждения.</w:t>
      </w:r>
    </w:p>
    <w:p w:rsidR="00970969" w:rsidRDefault="00970969" w:rsidP="009709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3.1.4. </w:t>
      </w:r>
      <w:proofErr w:type="gramStart"/>
      <w:r>
        <w:rPr>
          <w:rFonts w:eastAsia="Calibri"/>
        </w:rPr>
        <w:t xml:space="preserve">В течение года с даты включения недвижимого имущества в Перечень имущества </w:t>
      </w:r>
      <w:r w:rsidR="00C111E5">
        <w:rPr>
          <w:rFonts w:eastAsia="Calibri"/>
        </w:rPr>
        <w:t xml:space="preserve">Администрация Белоярского сельсовета </w:t>
      </w:r>
      <w:r>
        <w:rPr>
          <w:rFonts w:eastAsia="Calibri"/>
        </w:rPr>
        <w:t xml:space="preserve"> проводит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>
        <w:rPr>
          <w:rFonts w:eastAsia="Calibri"/>
        </w:rPr>
        <w:t xml:space="preserve"> Федеральным </w:t>
      </w:r>
      <w:hyperlink r:id="rId9" w:history="1">
        <w:r w:rsidRPr="00047DB8">
          <w:rPr>
            <w:rFonts w:eastAsia="Calibri"/>
          </w:rPr>
          <w:t>законом</w:t>
        </w:r>
      </w:hyperlink>
      <w:r>
        <w:rPr>
          <w:rFonts w:eastAsia="Calibri"/>
        </w:rPr>
        <w:t xml:space="preserve"> от 26 июля 2006 г. </w:t>
      </w:r>
      <w:r w:rsidR="00C111E5">
        <w:rPr>
          <w:rFonts w:eastAsia="Calibri"/>
        </w:rPr>
        <w:t>№ 135-ФЗ «</w:t>
      </w:r>
      <w:r>
        <w:rPr>
          <w:rFonts w:eastAsia="Calibri"/>
        </w:rPr>
        <w:t>О защите конкуренции</w:t>
      </w:r>
      <w:r w:rsidR="00C111E5">
        <w:rPr>
          <w:rFonts w:eastAsia="Calibri"/>
        </w:rPr>
        <w:t>»</w:t>
      </w:r>
      <w:r>
        <w:rPr>
          <w:rFonts w:eastAsia="Calibri"/>
        </w:rPr>
        <w:t xml:space="preserve"> без проведения аукциона (конкурса).</w:t>
      </w:r>
    </w:p>
    <w:sectPr w:rsidR="00970969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3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1F4F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27B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53EE47D130F237F1AA5787940D8EB0ACC378833D859070E36F9196T2e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AE3AAAF02D843A68260170D5842F73EA3207B20E2A8D65EEBF41782E4BE4A8E3E64666C2D7B4E9yAI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3AAAF02D843A68260170D5842F73EA3207B20E2A8D65EEBF41782E4BE4A8E3E64666C2D7B7EAyAI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853EE47D130F237F1AA5787940D8EB0ACC378833D859070E36F9196T2e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Общие положения</vt:lpstr>
      <vt:lpstr>2. Цели создания и основные принципы формирования и ведения перечня свободного и</vt:lpstr>
      <vt:lpstr>3. Порядок формирования, ведения и опубликования перечня</vt:lpstr>
    </vt:vector>
  </TitlesOfParts>
  <Company>Grizli777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Зам</cp:lastModifiedBy>
  <cp:revision>2</cp:revision>
  <cp:lastPrinted>2017-07-27T07:42:00Z</cp:lastPrinted>
  <dcterms:created xsi:type="dcterms:W3CDTF">2017-10-19T07:37:00Z</dcterms:created>
  <dcterms:modified xsi:type="dcterms:W3CDTF">2017-10-19T07:37:00Z</dcterms:modified>
</cp:coreProperties>
</file>