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2" w:rsidRPr="00E93E25" w:rsidRDefault="00E260F2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E260F2" w:rsidRDefault="00E260F2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E260F2" w:rsidRPr="00E93E25" w:rsidRDefault="00E260F2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E260F2" w:rsidRPr="00E93E25" w:rsidRDefault="00E260F2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E260F2" w:rsidRPr="00E93E25" w:rsidRDefault="00E260F2" w:rsidP="00086B39">
      <w:pPr>
        <w:jc w:val="center"/>
        <w:rPr>
          <w:sz w:val="26"/>
          <w:szCs w:val="26"/>
        </w:rPr>
      </w:pPr>
    </w:p>
    <w:p w:rsidR="00E260F2" w:rsidRPr="00E93E25" w:rsidRDefault="00E260F2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E260F2" w:rsidRPr="00E93E25" w:rsidRDefault="00E260F2" w:rsidP="00086B39">
      <w:pPr>
        <w:rPr>
          <w:sz w:val="26"/>
          <w:szCs w:val="26"/>
        </w:rPr>
      </w:pPr>
    </w:p>
    <w:p w:rsidR="00E260F2" w:rsidRDefault="00E260F2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32EB0">
        <w:rPr>
          <w:sz w:val="26"/>
          <w:szCs w:val="26"/>
        </w:rPr>
        <w:t>01</w:t>
      </w:r>
      <w:r>
        <w:rPr>
          <w:sz w:val="26"/>
          <w:szCs w:val="26"/>
        </w:rPr>
        <w:t xml:space="preserve">»  </w:t>
      </w:r>
      <w:r>
        <w:rPr>
          <w:sz w:val="26"/>
          <w:szCs w:val="26"/>
          <w:u w:val="single"/>
        </w:rPr>
        <w:t>октября</w:t>
      </w:r>
      <w:r>
        <w:rPr>
          <w:sz w:val="26"/>
          <w:szCs w:val="26"/>
        </w:rPr>
        <w:t xml:space="preserve"> 2013г.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 </w:t>
      </w:r>
      <w:r w:rsidR="00E32EB0">
        <w:rPr>
          <w:sz w:val="26"/>
          <w:szCs w:val="26"/>
        </w:rPr>
        <w:t>89</w:t>
      </w:r>
      <w:r w:rsidRPr="00E93E25">
        <w:rPr>
          <w:sz w:val="26"/>
          <w:szCs w:val="26"/>
        </w:rPr>
        <w:t xml:space="preserve">                                 </w:t>
      </w:r>
    </w:p>
    <w:p w:rsidR="00E260F2" w:rsidRPr="00E93E25" w:rsidRDefault="00E260F2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E260F2" w:rsidRPr="00E93E25" w:rsidRDefault="00E260F2" w:rsidP="00086B39"/>
    <w:p w:rsidR="00E260F2" w:rsidRDefault="00E260F2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 изменение условно разрешенного вида использования земельного участка «для ведения личного подсобного хозяйства», расположенного по адресу: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ул.Анастасии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Глазко</w:t>
      </w:r>
      <w:proofErr w:type="spellEnd"/>
      <w:r>
        <w:rPr>
          <w:sz w:val="26"/>
          <w:szCs w:val="26"/>
        </w:rPr>
        <w:t>, уч.2А.</w:t>
      </w:r>
    </w:p>
    <w:p w:rsidR="00E260F2" w:rsidRDefault="00E260F2" w:rsidP="005F4124">
      <w:pPr>
        <w:tabs>
          <w:tab w:val="left" w:pos="3969"/>
        </w:tabs>
        <w:ind w:right="5952"/>
      </w:pPr>
    </w:p>
    <w:p w:rsidR="00E260F2" w:rsidRDefault="00E260F2" w:rsidP="001B365E">
      <w:pPr>
        <w:jc w:val="center"/>
        <w:rPr>
          <w:sz w:val="26"/>
          <w:szCs w:val="26"/>
        </w:rPr>
      </w:pPr>
    </w:p>
    <w:p w:rsidR="00E260F2" w:rsidRDefault="00E260F2" w:rsidP="0012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ч.9 ст.39  Градостроительного  кодекса  </w:t>
      </w:r>
      <w:r w:rsidRPr="001E39E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, п.3 ст.4 Федерального закона № 191-ФЗ «О введении в действие Градостроительного кодекса Российской Федерации» от 29.12.2004г, на основании протокола публичных слушаний от 30.09.2013 г.</w:t>
      </w:r>
    </w:p>
    <w:p w:rsidR="00E260F2" w:rsidRDefault="00E260F2" w:rsidP="00124806">
      <w:pPr>
        <w:ind w:firstLine="567"/>
        <w:jc w:val="both"/>
        <w:rPr>
          <w:sz w:val="26"/>
          <w:szCs w:val="26"/>
        </w:rPr>
      </w:pPr>
    </w:p>
    <w:p w:rsidR="00E260F2" w:rsidRDefault="00E260F2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E260F2" w:rsidRPr="005F4124" w:rsidRDefault="00E260F2" w:rsidP="005F4124">
      <w:pPr>
        <w:jc w:val="center"/>
        <w:rPr>
          <w:sz w:val="26"/>
          <w:szCs w:val="26"/>
        </w:rPr>
      </w:pPr>
    </w:p>
    <w:p w:rsidR="00E260F2" w:rsidRDefault="00E260F2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изменение условно разрешенного вида использования земельного участка «для ведения личного подсобного хозяйства»  следующего  земельного участка:</w:t>
      </w:r>
    </w:p>
    <w:p w:rsidR="00E260F2" w:rsidRDefault="00E260F2" w:rsidP="00277B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участок, общая площадь 799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РХ,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ул.Анастасии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Глазко</w:t>
      </w:r>
      <w:proofErr w:type="spellEnd"/>
      <w:r>
        <w:rPr>
          <w:sz w:val="26"/>
          <w:szCs w:val="26"/>
        </w:rPr>
        <w:t xml:space="preserve">, уч.2А </w:t>
      </w:r>
    </w:p>
    <w:p w:rsidR="00E260F2" w:rsidRDefault="00E260F2" w:rsidP="005F41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номер: 19:04:010101:0476</w:t>
      </w:r>
    </w:p>
    <w:p w:rsidR="00E260F2" w:rsidRDefault="00E260F2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Рекомендовать  собственникам земельного участка: </w:t>
      </w:r>
      <w:proofErr w:type="spellStart"/>
      <w:r>
        <w:rPr>
          <w:sz w:val="26"/>
          <w:szCs w:val="26"/>
        </w:rPr>
        <w:t>Качесову</w:t>
      </w:r>
      <w:proofErr w:type="spellEnd"/>
      <w:r>
        <w:rPr>
          <w:sz w:val="26"/>
          <w:szCs w:val="26"/>
        </w:rPr>
        <w:t xml:space="preserve"> Николаю Николаевичу, </w:t>
      </w:r>
      <w:proofErr w:type="spellStart"/>
      <w:r>
        <w:rPr>
          <w:sz w:val="26"/>
          <w:szCs w:val="26"/>
        </w:rPr>
        <w:t>Качесову</w:t>
      </w:r>
      <w:proofErr w:type="spellEnd"/>
      <w:r>
        <w:rPr>
          <w:sz w:val="26"/>
          <w:szCs w:val="26"/>
        </w:rPr>
        <w:t xml:space="preserve"> Богдану Николаевичу, </w:t>
      </w:r>
      <w:proofErr w:type="spellStart"/>
      <w:r>
        <w:rPr>
          <w:sz w:val="26"/>
          <w:szCs w:val="26"/>
        </w:rPr>
        <w:t>Качесовой</w:t>
      </w:r>
      <w:proofErr w:type="spellEnd"/>
      <w:r>
        <w:rPr>
          <w:sz w:val="26"/>
          <w:szCs w:val="26"/>
        </w:rPr>
        <w:t xml:space="preserve"> Диане Николаевне, </w:t>
      </w:r>
      <w:proofErr w:type="spellStart"/>
      <w:r>
        <w:rPr>
          <w:sz w:val="26"/>
          <w:szCs w:val="26"/>
        </w:rPr>
        <w:t>Качесовой</w:t>
      </w:r>
      <w:proofErr w:type="spellEnd"/>
      <w:r>
        <w:rPr>
          <w:sz w:val="26"/>
          <w:szCs w:val="26"/>
        </w:rPr>
        <w:t xml:space="preserve"> Елене Геннадьевне обратиться в Управление Федеральной службы  государственной регистрации, кадастра и картографии по Республике Хакасия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изменения условно разрешенного вида использования «для ведения личного подсобного хозяйства» земельного  участка, указанного  в п.1 настоящего постановления.</w:t>
      </w:r>
    </w:p>
    <w:p w:rsidR="00E260F2" w:rsidRDefault="00E260F2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E260F2" w:rsidRDefault="00E260F2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</w:t>
      </w:r>
      <w:proofErr w:type="gramStart"/>
      <w:r w:rsidRPr="008F4EA1">
        <w:rPr>
          <w:sz w:val="26"/>
          <w:szCs w:val="26"/>
        </w:rPr>
        <w:t>Контроль за</w:t>
      </w:r>
      <w:proofErr w:type="gramEnd"/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E260F2" w:rsidRDefault="00E260F2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260F2" w:rsidRDefault="00E260F2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E260F2" w:rsidRPr="008F4EA1" w:rsidRDefault="00E260F2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E260F2" w:rsidRDefault="00E260F2" w:rsidP="003B239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6"/>
          <w:szCs w:val="26"/>
        </w:rPr>
        <w:t>Белоярского  сельсовета                                                                       И.Н.</w:t>
      </w:r>
      <w:r w:rsidR="003B2399">
        <w:rPr>
          <w:sz w:val="26"/>
          <w:szCs w:val="26"/>
        </w:rPr>
        <w:t xml:space="preserve"> </w:t>
      </w:r>
      <w:r>
        <w:rPr>
          <w:sz w:val="26"/>
          <w:szCs w:val="26"/>
        </w:rPr>
        <w:t>Логинов</w:t>
      </w:r>
      <w:bookmarkStart w:id="0" w:name="_GoBack"/>
      <w:bookmarkEnd w:id="0"/>
    </w:p>
    <w:sectPr w:rsidR="00E260F2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14C93"/>
    <w:rsid w:val="00086B39"/>
    <w:rsid w:val="000F4093"/>
    <w:rsid w:val="00113DDB"/>
    <w:rsid w:val="00124806"/>
    <w:rsid w:val="00144A80"/>
    <w:rsid w:val="0016106A"/>
    <w:rsid w:val="00196135"/>
    <w:rsid w:val="001A52B0"/>
    <w:rsid w:val="001B365E"/>
    <w:rsid w:val="001B6688"/>
    <w:rsid w:val="001C1C5C"/>
    <w:rsid w:val="001E39EF"/>
    <w:rsid w:val="002431C4"/>
    <w:rsid w:val="00271F4C"/>
    <w:rsid w:val="00277BBD"/>
    <w:rsid w:val="00294BB1"/>
    <w:rsid w:val="002C166C"/>
    <w:rsid w:val="002D00E7"/>
    <w:rsid w:val="002E074A"/>
    <w:rsid w:val="002E5739"/>
    <w:rsid w:val="00312792"/>
    <w:rsid w:val="00356CD6"/>
    <w:rsid w:val="00357BD3"/>
    <w:rsid w:val="00374727"/>
    <w:rsid w:val="003B2399"/>
    <w:rsid w:val="003B705A"/>
    <w:rsid w:val="00441C3D"/>
    <w:rsid w:val="00454A7F"/>
    <w:rsid w:val="004A2DCC"/>
    <w:rsid w:val="004A364A"/>
    <w:rsid w:val="004B282D"/>
    <w:rsid w:val="005524EE"/>
    <w:rsid w:val="005A3D17"/>
    <w:rsid w:val="005A5BEB"/>
    <w:rsid w:val="005B3F04"/>
    <w:rsid w:val="005C30EB"/>
    <w:rsid w:val="005F4124"/>
    <w:rsid w:val="00632813"/>
    <w:rsid w:val="006331DD"/>
    <w:rsid w:val="0067088F"/>
    <w:rsid w:val="00693660"/>
    <w:rsid w:val="007432B4"/>
    <w:rsid w:val="00744324"/>
    <w:rsid w:val="00792EC2"/>
    <w:rsid w:val="007E6A8C"/>
    <w:rsid w:val="00834B47"/>
    <w:rsid w:val="008445E6"/>
    <w:rsid w:val="00845D11"/>
    <w:rsid w:val="00855B55"/>
    <w:rsid w:val="00865D36"/>
    <w:rsid w:val="008A17DD"/>
    <w:rsid w:val="008A47A3"/>
    <w:rsid w:val="008C1454"/>
    <w:rsid w:val="008C3E84"/>
    <w:rsid w:val="008D13C0"/>
    <w:rsid w:val="008F4EA1"/>
    <w:rsid w:val="00937D08"/>
    <w:rsid w:val="00950BA0"/>
    <w:rsid w:val="00951E96"/>
    <w:rsid w:val="00971AB3"/>
    <w:rsid w:val="009939AD"/>
    <w:rsid w:val="00A0476E"/>
    <w:rsid w:val="00A151DD"/>
    <w:rsid w:val="00A2046D"/>
    <w:rsid w:val="00A25163"/>
    <w:rsid w:val="00A45964"/>
    <w:rsid w:val="00A73D58"/>
    <w:rsid w:val="00A94E3E"/>
    <w:rsid w:val="00AB4CF7"/>
    <w:rsid w:val="00AC5963"/>
    <w:rsid w:val="00AD655D"/>
    <w:rsid w:val="00B03051"/>
    <w:rsid w:val="00B07A82"/>
    <w:rsid w:val="00B27222"/>
    <w:rsid w:val="00B5654B"/>
    <w:rsid w:val="00B8030E"/>
    <w:rsid w:val="00B908FE"/>
    <w:rsid w:val="00B96D5F"/>
    <w:rsid w:val="00BF185D"/>
    <w:rsid w:val="00C00738"/>
    <w:rsid w:val="00C17EF9"/>
    <w:rsid w:val="00C21FB6"/>
    <w:rsid w:val="00C54DCB"/>
    <w:rsid w:val="00C97057"/>
    <w:rsid w:val="00CA2FB5"/>
    <w:rsid w:val="00CB03BF"/>
    <w:rsid w:val="00CB2D1A"/>
    <w:rsid w:val="00CC01E4"/>
    <w:rsid w:val="00CF592E"/>
    <w:rsid w:val="00D0127B"/>
    <w:rsid w:val="00D02304"/>
    <w:rsid w:val="00D260EF"/>
    <w:rsid w:val="00D32C58"/>
    <w:rsid w:val="00D425A3"/>
    <w:rsid w:val="00D51ABE"/>
    <w:rsid w:val="00D56858"/>
    <w:rsid w:val="00D64B5F"/>
    <w:rsid w:val="00D93E55"/>
    <w:rsid w:val="00DB0530"/>
    <w:rsid w:val="00DB725B"/>
    <w:rsid w:val="00E260F2"/>
    <w:rsid w:val="00E32EB0"/>
    <w:rsid w:val="00E9062F"/>
    <w:rsid w:val="00E93E25"/>
    <w:rsid w:val="00E964C9"/>
    <w:rsid w:val="00EB5C99"/>
    <w:rsid w:val="00ED19A4"/>
    <w:rsid w:val="00EE004F"/>
    <w:rsid w:val="00EF6186"/>
    <w:rsid w:val="00EF7FB3"/>
    <w:rsid w:val="00F0619D"/>
    <w:rsid w:val="00F62210"/>
    <w:rsid w:val="00F80EE6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Company>User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7</cp:revision>
  <cp:lastPrinted>2013-08-02T08:16:00Z</cp:lastPrinted>
  <dcterms:created xsi:type="dcterms:W3CDTF">2013-10-01T04:39:00Z</dcterms:created>
  <dcterms:modified xsi:type="dcterms:W3CDTF">2013-10-03T06:49:00Z</dcterms:modified>
</cp:coreProperties>
</file>